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AB" w:rsidRPr="00BD09AB" w:rsidRDefault="00BD09AB" w:rsidP="00BD0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09AB">
        <w:rPr>
          <w:rFonts w:ascii="Times New Roman" w:hAnsi="Times New Roman" w:cs="Times New Roman"/>
          <w:b/>
          <w:sz w:val="28"/>
          <w:szCs w:val="28"/>
        </w:rPr>
        <w:t>К</w:t>
      </w:r>
      <w:r w:rsidR="00130E29" w:rsidRPr="00BD09AB">
        <w:rPr>
          <w:rFonts w:ascii="Times New Roman" w:hAnsi="Times New Roman" w:cs="Times New Roman"/>
          <w:b/>
          <w:sz w:val="28"/>
          <w:szCs w:val="28"/>
        </w:rPr>
        <w:t xml:space="preserve">онспект урока </w:t>
      </w:r>
    </w:p>
    <w:p w:rsidR="00BD09AB" w:rsidRDefault="00BD09AB" w:rsidP="00BD09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Э.Э., </w:t>
      </w:r>
    </w:p>
    <w:p w:rsidR="00BD09AB" w:rsidRDefault="00BD09AB" w:rsidP="00BD09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BD09AB" w:rsidRDefault="00BD09AB" w:rsidP="00BD09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«СШ№34»</w:t>
      </w:r>
    </w:p>
    <w:p w:rsidR="00130E29" w:rsidRDefault="00BD09AB" w:rsidP="00BD0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0E29">
        <w:rPr>
          <w:rFonts w:ascii="Times New Roman" w:hAnsi="Times New Roman" w:cs="Times New Roman"/>
          <w:sz w:val="28"/>
          <w:szCs w:val="28"/>
        </w:rPr>
        <w:t>кружающ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30E29">
        <w:rPr>
          <w:rFonts w:ascii="Times New Roman" w:hAnsi="Times New Roman" w:cs="Times New Roman"/>
          <w:sz w:val="28"/>
          <w:szCs w:val="28"/>
        </w:rPr>
        <w:t xml:space="preserve"> 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E29">
        <w:rPr>
          <w:rFonts w:ascii="Times New Roman" w:hAnsi="Times New Roman" w:cs="Times New Roman"/>
          <w:sz w:val="28"/>
          <w:szCs w:val="28"/>
        </w:rPr>
        <w:t xml:space="preserve"> 4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E29">
        <w:rPr>
          <w:rFonts w:ascii="Times New Roman" w:hAnsi="Times New Roman" w:cs="Times New Roman"/>
          <w:sz w:val="28"/>
          <w:szCs w:val="28"/>
        </w:rPr>
        <w:t>«Страницы истории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9AB" w:rsidRDefault="00BD09AB" w:rsidP="00BD0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A4">
        <w:rPr>
          <w:rFonts w:ascii="Times New Roman" w:hAnsi="Times New Roman" w:cs="Times New Roman"/>
          <w:b/>
          <w:sz w:val="28"/>
          <w:szCs w:val="28"/>
        </w:rPr>
        <w:t>ВВОДНЫЙ УРОК</w:t>
      </w:r>
    </w:p>
    <w:p w:rsidR="00D87BA4" w:rsidRPr="00D87BA4" w:rsidRDefault="00D87BA4" w:rsidP="00D87B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Форма урока: </w:t>
      </w:r>
      <w:r w:rsidRPr="00D87BA4">
        <w:rPr>
          <w:rFonts w:ascii="Times New Roman" w:hAnsi="Times New Roman" w:cs="Times New Roman"/>
          <w:sz w:val="28"/>
          <w:szCs w:val="28"/>
        </w:rPr>
        <w:t xml:space="preserve">урок – </w:t>
      </w:r>
      <w:r>
        <w:rPr>
          <w:rFonts w:ascii="Times New Roman" w:hAnsi="Times New Roman" w:cs="Times New Roman"/>
          <w:sz w:val="28"/>
          <w:szCs w:val="28"/>
        </w:rPr>
        <w:t>командное исследование</w:t>
      </w:r>
      <w:proofErr w:type="gramStart"/>
      <w:r w:rsidRPr="00D87B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7BA4">
        <w:rPr>
          <w:rFonts w:ascii="Times New Roman" w:hAnsi="Times New Roman" w:cs="Times New Roman"/>
          <w:sz w:val="28"/>
          <w:szCs w:val="28"/>
        </w:rPr>
        <w:t xml:space="preserve"> класс разбивается на команды с помощью подвижки парт и разворачивания стульев ( вместе- 4 человека).</w:t>
      </w:r>
    </w:p>
    <w:p w:rsidR="00BD09AB" w:rsidRPr="00D87BA4" w:rsidRDefault="00BD09AB" w:rsidP="00BD0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BA4">
        <w:rPr>
          <w:rFonts w:ascii="Times New Roman" w:hAnsi="Times New Roman" w:cs="Times New Roman"/>
          <w:b/>
          <w:sz w:val="28"/>
          <w:szCs w:val="28"/>
        </w:rPr>
        <w:t>Инструменты урока:</w:t>
      </w:r>
    </w:p>
    <w:p w:rsidR="00BD09AB" w:rsidRDefault="00BD09AB" w:rsidP="00BD09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«Окружающий мир», 2 часть, 4 класс</w:t>
      </w:r>
      <w:r w:rsidR="00D87BA4">
        <w:rPr>
          <w:rFonts w:ascii="Times New Roman" w:hAnsi="Times New Roman" w:cs="Times New Roman"/>
          <w:sz w:val="28"/>
          <w:szCs w:val="28"/>
        </w:rPr>
        <w:t>.</w:t>
      </w:r>
    </w:p>
    <w:p w:rsidR="00BD09AB" w:rsidRDefault="00BD09AB" w:rsidP="00BD09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Мультимедиа проектор/Смар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D87BA4">
        <w:rPr>
          <w:rFonts w:ascii="Times New Roman" w:hAnsi="Times New Roman" w:cs="Times New Roman"/>
          <w:sz w:val="28"/>
          <w:szCs w:val="28"/>
        </w:rPr>
        <w:t>ска для демонстрации  презентации.</w:t>
      </w:r>
    </w:p>
    <w:p w:rsidR="00D87BA4" w:rsidRDefault="00D87BA4" w:rsidP="00BD09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сигналы для раздачи обучающимся в случае правильного ответа на вопрос учителя.</w:t>
      </w:r>
    </w:p>
    <w:p w:rsidR="00D87BA4" w:rsidRDefault="00D87BA4" w:rsidP="00BD09A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Конверты: белый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синий, красный с заданиями  и   картами.</w:t>
      </w:r>
    </w:p>
    <w:p w:rsidR="00D87BA4" w:rsidRPr="00BD09AB" w:rsidRDefault="00D87BA4" w:rsidP="00D87BA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E29" w:rsidRDefault="00130E29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9AB">
        <w:rPr>
          <w:rFonts w:ascii="Times New Roman" w:hAnsi="Times New Roman" w:cs="Times New Roman"/>
          <w:b/>
          <w:sz w:val="28"/>
          <w:szCs w:val="28"/>
        </w:rPr>
        <w:t>Цель</w:t>
      </w:r>
      <w:r w:rsidR="00BD09AB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BD09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показать значительные масштабы </w:t>
      </w:r>
      <w:r w:rsidR="00BD09AB">
        <w:rPr>
          <w:rFonts w:ascii="Times New Roman" w:hAnsi="Times New Roman" w:cs="Times New Roman"/>
          <w:sz w:val="28"/>
          <w:szCs w:val="28"/>
        </w:rPr>
        <w:t xml:space="preserve"> России, достигнутые </w:t>
      </w:r>
      <w:proofErr w:type="gramStart"/>
      <w:r w:rsidR="00BD09A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BD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BD09AB">
        <w:rPr>
          <w:rFonts w:ascii="Times New Roman" w:hAnsi="Times New Roman" w:cs="Times New Roman"/>
          <w:sz w:val="28"/>
          <w:szCs w:val="28"/>
        </w:rPr>
        <w:t>Российского государства.</w:t>
      </w:r>
    </w:p>
    <w:p w:rsidR="00130E29" w:rsidRPr="00BD09AB" w:rsidRDefault="00130E29" w:rsidP="00BD0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9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30E29" w:rsidRDefault="00BD09AB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130E29" w:rsidRPr="00BD09AB">
        <w:rPr>
          <w:rFonts w:ascii="Times New Roman" w:hAnsi="Times New Roman" w:cs="Times New Roman"/>
          <w:b/>
          <w:sz w:val="28"/>
          <w:szCs w:val="28"/>
        </w:rPr>
        <w:t>бучающая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30E29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130E29">
        <w:rPr>
          <w:rFonts w:ascii="Times New Roman" w:hAnsi="Times New Roman" w:cs="Times New Roman"/>
          <w:sz w:val="28"/>
          <w:szCs w:val="28"/>
        </w:rPr>
        <w:t xml:space="preserve"> с основными датами </w:t>
      </w:r>
      <w:r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130E29">
        <w:rPr>
          <w:rFonts w:ascii="Times New Roman" w:hAnsi="Times New Roman" w:cs="Times New Roman"/>
          <w:sz w:val="28"/>
          <w:szCs w:val="28"/>
        </w:rPr>
        <w:t>становления России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30E29" w:rsidRDefault="00BD09AB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09AB">
        <w:rPr>
          <w:rFonts w:ascii="Times New Roman" w:hAnsi="Times New Roman" w:cs="Times New Roman"/>
          <w:b/>
          <w:sz w:val="28"/>
          <w:szCs w:val="28"/>
        </w:rPr>
        <w:t>р</w:t>
      </w:r>
      <w:r w:rsidR="00130E29" w:rsidRPr="00BD09AB">
        <w:rPr>
          <w:rFonts w:ascii="Times New Roman" w:hAnsi="Times New Roman" w:cs="Times New Roman"/>
          <w:b/>
          <w:sz w:val="28"/>
          <w:szCs w:val="28"/>
        </w:rPr>
        <w:t>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обозначить главные  исторические  достижения  России,</w:t>
      </w:r>
    </w:p>
    <w:p w:rsidR="00130E29" w:rsidRDefault="00130E29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9AB">
        <w:rPr>
          <w:rFonts w:ascii="Times New Roman" w:hAnsi="Times New Roman" w:cs="Times New Roman"/>
          <w:sz w:val="28"/>
          <w:szCs w:val="28"/>
        </w:rPr>
        <w:t xml:space="preserve">- </w:t>
      </w:r>
      <w:r w:rsidR="00BD09AB" w:rsidRPr="00BD09AB">
        <w:rPr>
          <w:rFonts w:ascii="Times New Roman" w:hAnsi="Times New Roman" w:cs="Times New Roman"/>
          <w:b/>
          <w:sz w:val="28"/>
          <w:szCs w:val="28"/>
        </w:rPr>
        <w:t>в</w:t>
      </w:r>
      <w:r w:rsidRPr="00BD09AB">
        <w:rPr>
          <w:rFonts w:ascii="Times New Roman" w:hAnsi="Times New Roman" w:cs="Times New Roman"/>
          <w:b/>
          <w:sz w:val="28"/>
          <w:szCs w:val="28"/>
        </w:rPr>
        <w:t>оспитательная</w:t>
      </w:r>
      <w:r w:rsidR="00BD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0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BD09AB">
        <w:rPr>
          <w:rFonts w:ascii="Times New Roman" w:hAnsi="Times New Roman" w:cs="Times New Roman"/>
          <w:sz w:val="28"/>
          <w:szCs w:val="28"/>
        </w:rPr>
        <w:t xml:space="preserve"> человека – </w:t>
      </w:r>
      <w:r>
        <w:rPr>
          <w:rFonts w:ascii="Times New Roman" w:hAnsi="Times New Roman" w:cs="Times New Roman"/>
          <w:sz w:val="28"/>
          <w:szCs w:val="28"/>
        </w:rPr>
        <w:t>патриота</w:t>
      </w:r>
      <w:r w:rsidR="00BD09AB">
        <w:rPr>
          <w:rFonts w:ascii="Times New Roman" w:hAnsi="Times New Roman" w:cs="Times New Roman"/>
          <w:sz w:val="28"/>
          <w:szCs w:val="28"/>
        </w:rPr>
        <w:t>, понимающего  трудности развития и становления Родины,   принимающего на себя ответственность за свою страну</w:t>
      </w:r>
    </w:p>
    <w:p w:rsidR="00130E29" w:rsidRDefault="00130E29" w:rsidP="00BD0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BA4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670"/>
        <w:gridCol w:w="2375"/>
      </w:tblGrid>
      <w:tr w:rsidR="001968C2" w:rsidTr="001968C2">
        <w:tc>
          <w:tcPr>
            <w:tcW w:w="1526" w:type="dxa"/>
          </w:tcPr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5670" w:type="dxa"/>
          </w:tcPr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  <w:tc>
          <w:tcPr>
            <w:tcW w:w="2375" w:type="dxa"/>
          </w:tcPr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</w:tr>
      <w:tr w:rsidR="001968C2" w:rsidTr="001968C2">
        <w:tc>
          <w:tcPr>
            <w:tcW w:w="1526" w:type="dxa"/>
          </w:tcPr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87BA4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  <w:p w:rsidR="00B64262" w:rsidRDefault="00B64262" w:rsidP="00D87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B64262" w:rsidRDefault="00B64262" w:rsidP="00D87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B64262" w:rsidRPr="00B64262" w:rsidRDefault="00B64262" w:rsidP="00D87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4262" w:rsidRDefault="00B6426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6 </w:t>
            </w:r>
          </w:p>
        </w:tc>
        <w:tc>
          <w:tcPr>
            <w:tcW w:w="5670" w:type="dxa"/>
          </w:tcPr>
          <w:p w:rsidR="00D87BA4" w:rsidRPr="00D87BA4" w:rsidRDefault="00D87BA4" w:rsidP="00D87B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BA4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на доске)</w:t>
            </w:r>
          </w:p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Вовеки славься, Русь, Россия!</w:t>
            </w:r>
          </w:p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будь всегда сама собой. </w:t>
            </w:r>
          </w:p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народы вместе-сила!</w:t>
            </w:r>
          </w:p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не справится с тобой!</w:t>
            </w:r>
            <w:r w:rsidR="00B64262">
              <w:rPr>
                <w:rFonts w:ascii="Times New Roman" w:hAnsi="Times New Roman" w:cs="Times New Roman"/>
                <w:sz w:val="28"/>
                <w:szCs w:val="28"/>
              </w:rPr>
              <w:t xml:space="preserve"> – так написал военный   летчик, поэт Алексей Чумаков.</w:t>
            </w: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 учителя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D87BA4" w:rsidRDefault="00D87BA4" w:rsidP="00D8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я не простой учитель, а учитель-корреспондент.  Я очень хочу взять у Вас интервью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ведь у юных  всегда  свежие и яркие,  и я очень рада, что мы встретились с Вами в классе. </w:t>
            </w:r>
          </w:p>
          <w:p w:rsidR="00D87BA4" w:rsidRPr="00D87BA4" w:rsidRDefault="00D87BA4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BA4">
              <w:rPr>
                <w:rFonts w:ascii="Times New Roman" w:hAnsi="Times New Roman" w:cs="Times New Roman"/>
                <w:sz w:val="28"/>
                <w:szCs w:val="28"/>
              </w:rPr>
              <w:t>Прошу Вас объединиться в компании по 4  человека, чтобы нам было комфортнее разговаривать.</w:t>
            </w:r>
            <w:r w:rsidR="001968C2">
              <w:rPr>
                <w:rFonts w:ascii="Times New Roman" w:hAnsi="Times New Roman" w:cs="Times New Roman"/>
                <w:sz w:val="28"/>
                <w:szCs w:val="28"/>
              </w:rPr>
              <w:t xml:space="preserve"> А говорить я сегодня с вами хочу о Родине. Я очень люблю свою страну. А вы??? Что вы о ней думаете? </w:t>
            </w:r>
          </w:p>
        </w:tc>
        <w:tc>
          <w:tcPr>
            <w:tcW w:w="2375" w:type="dxa"/>
          </w:tcPr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BA4" w:rsidRDefault="001968C2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8C2">
              <w:rPr>
                <w:rFonts w:ascii="Times New Roman" w:hAnsi="Times New Roman" w:cs="Times New Roman"/>
                <w:sz w:val="28"/>
                <w:szCs w:val="28"/>
              </w:rPr>
              <w:t>Устраиваются на своих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рассматривают конверты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лежат перед ними.</w:t>
            </w:r>
          </w:p>
          <w:p w:rsidR="001968C2" w:rsidRDefault="001968C2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C2" w:rsidRDefault="001968C2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C2" w:rsidRPr="001968C2" w:rsidRDefault="001968C2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ответы: наша страна очень большая, многонациональная, богатая…</w:t>
            </w:r>
          </w:p>
        </w:tc>
      </w:tr>
      <w:tr w:rsidR="001968C2" w:rsidTr="001968C2">
        <w:tc>
          <w:tcPr>
            <w:tcW w:w="1526" w:type="dxa"/>
          </w:tcPr>
          <w:p w:rsidR="001968C2" w:rsidRDefault="001968C2" w:rsidP="00196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  Выбор секретаря/стенографиста. </w:t>
            </w:r>
          </w:p>
          <w:p w:rsidR="00B64262" w:rsidRDefault="00B64262" w:rsidP="00196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 7</w:t>
            </w:r>
          </w:p>
        </w:tc>
        <w:tc>
          <w:tcPr>
            <w:tcW w:w="5670" w:type="dxa"/>
          </w:tcPr>
          <w:p w:rsidR="001968C2" w:rsidRDefault="001968C2" w:rsidP="0019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пройдем по страницам истории нашей Родины, и увидим её семимильные шаги.</w:t>
            </w:r>
            <w:r w:rsidR="00B64262">
              <w:rPr>
                <w:rFonts w:ascii="Times New Roman" w:hAnsi="Times New Roman" w:cs="Times New Roman"/>
                <w:sz w:val="28"/>
                <w:szCs w:val="28"/>
              </w:rPr>
              <w:t xml:space="preserve"> Россия стала такой большой и сильной именно потому, что  </w:t>
            </w:r>
            <w:r w:rsidR="00B64F7A">
              <w:rPr>
                <w:rFonts w:ascii="Times New Roman" w:hAnsi="Times New Roman" w:cs="Times New Roman"/>
                <w:sz w:val="28"/>
                <w:szCs w:val="28"/>
              </w:rPr>
              <w:t>научила разных людей жить в мире друг с другом.</w:t>
            </w:r>
          </w:p>
          <w:p w:rsidR="001968C2" w:rsidRDefault="001968C2" w:rsidP="0019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стол-это ваша команда.</w:t>
            </w:r>
          </w:p>
          <w:p w:rsidR="001968C2" w:rsidRDefault="001968C2" w:rsidP="00196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 начнём мы с 1 конверта, которые лежат на вашем столе, белого цвета.</w:t>
            </w:r>
          </w:p>
          <w:p w:rsidR="00D87BA4" w:rsidRPr="001968C2" w:rsidRDefault="001968C2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 прежде чем мы начнём,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в своей команде человека, который будет записывать ответы  на  специальном листе</w:t>
            </w:r>
          </w:p>
        </w:tc>
        <w:tc>
          <w:tcPr>
            <w:tcW w:w="2375" w:type="dxa"/>
          </w:tcPr>
          <w:p w:rsidR="00D87BA4" w:rsidRDefault="001968C2" w:rsidP="001968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Ребята выбирают «секретаря».</w:t>
            </w:r>
          </w:p>
        </w:tc>
      </w:tr>
      <w:tr w:rsidR="001968C2" w:rsidTr="001968C2">
        <w:tc>
          <w:tcPr>
            <w:tcW w:w="1526" w:type="dxa"/>
          </w:tcPr>
          <w:p w:rsidR="00B64F7A" w:rsidRDefault="001968C2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Первое исследование.</w:t>
            </w:r>
          </w:p>
          <w:p w:rsidR="00B64F7A" w:rsidRDefault="00B64F7A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8</w:t>
            </w:r>
          </w:p>
          <w:p w:rsidR="001C77D8" w:rsidRDefault="001C77D8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7D8" w:rsidRDefault="001C77D8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7D8" w:rsidRDefault="001C77D8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7D8" w:rsidRDefault="001C77D8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7D8" w:rsidRDefault="001C77D8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</w:tc>
        <w:tc>
          <w:tcPr>
            <w:tcW w:w="5670" w:type="dxa"/>
          </w:tcPr>
          <w:p w:rsidR="00B64262" w:rsidRDefault="001968C2" w:rsidP="00B6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начале нашего исследования  я предлагаю вам </w:t>
            </w:r>
            <w:r w:rsidR="00B64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раскрыть БЕЛЫЙ КОНВЕРТ и  рассмотреть 2 карты</w:t>
            </w:r>
            <w:proofErr w:type="gramStart"/>
            <w:r w:rsidR="00B6426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B64262">
              <w:rPr>
                <w:rFonts w:ascii="Times New Roman" w:hAnsi="Times New Roman" w:cs="Times New Roman"/>
                <w:sz w:val="28"/>
                <w:szCs w:val="28"/>
              </w:rPr>
              <w:t xml:space="preserve">лева карта Древней Руси, а справа современной России. На этих картах мы видим их площадь. </w:t>
            </w:r>
            <w:proofErr w:type="gramStart"/>
            <w:r w:rsidR="00B64262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B64262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 насколько изменилась   площадь России с </w:t>
            </w:r>
            <w:r w:rsidR="00B64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B64262" w:rsidRPr="00BC5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262">
              <w:rPr>
                <w:rFonts w:ascii="Times New Roman" w:hAnsi="Times New Roman" w:cs="Times New Roman"/>
                <w:sz w:val="28"/>
                <w:szCs w:val="28"/>
              </w:rPr>
              <w:t>века? Предлагаю посчитать, насколько увеличилась площадь Российского государства.</w:t>
            </w:r>
          </w:p>
          <w:p w:rsidR="00D87BA4" w:rsidRDefault="00D87BA4" w:rsidP="00B64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B64262" w:rsidRDefault="00B64262" w:rsidP="00B64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-Да, ребята, она значительно изменилась    </w:t>
            </w:r>
            <w:r w:rsidRPr="00B64262">
              <w:rPr>
                <w:rFonts w:ascii="Times New Roman" w:hAnsi="Times New Roman" w:cs="Times New Roman"/>
                <w:b/>
                <w:sz w:val="28"/>
                <w:szCs w:val="28"/>
              </w:rPr>
              <w:t>(стала больше на 15 млн. 795 тыс. 200 км.</w:t>
            </w:r>
            <w:proofErr w:type="gramEnd"/>
            <w:r w:rsidRPr="00B64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64262">
              <w:rPr>
                <w:rFonts w:ascii="Times New Roman" w:hAnsi="Times New Roman" w:cs="Times New Roman"/>
                <w:b/>
                <w:sz w:val="28"/>
                <w:szCs w:val="28"/>
              </w:rPr>
              <w:t>КВ.)</w:t>
            </w:r>
            <w:proofErr w:type="gramEnd"/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8C2" w:rsidTr="001968C2">
        <w:tc>
          <w:tcPr>
            <w:tcW w:w="1526" w:type="dxa"/>
          </w:tcPr>
          <w:p w:rsidR="00D87BA4" w:rsidRDefault="001C77D8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4.Второе исследование.</w:t>
            </w:r>
          </w:p>
          <w:p w:rsidR="004708D3" w:rsidRDefault="004708D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СЛАЙДЫ</w:t>
            </w:r>
          </w:p>
          <w:p w:rsidR="004708D3" w:rsidRDefault="004708D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10,11,12</w:t>
            </w: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E13" w:rsidRPr="001C77D8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  <w:r w:rsidR="0093492A">
              <w:rPr>
                <w:rFonts w:ascii="Times New Roman" w:hAnsi="Times New Roman" w:cs="Times New Roman"/>
                <w:b/>
                <w:sz w:val="28"/>
                <w:szCs w:val="28"/>
              </w:rPr>
              <w:t>, 14</w:t>
            </w:r>
          </w:p>
        </w:tc>
        <w:tc>
          <w:tcPr>
            <w:tcW w:w="5670" w:type="dxa"/>
          </w:tcPr>
          <w:p w:rsidR="004708D3" w:rsidRPr="004708D3" w:rsidRDefault="004708D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8D3">
              <w:rPr>
                <w:rFonts w:ascii="Times New Roman" w:hAnsi="Times New Roman" w:cs="Times New Roman"/>
                <w:b/>
                <w:sz w:val="28"/>
                <w:szCs w:val="28"/>
              </w:rPr>
              <w:t>ОТКРОЙТЕ ВТОРОЙ КОНВЕР</w:t>
            </w:r>
            <w:proofErr w:type="gramStart"/>
            <w:r w:rsidRPr="004708D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СИНИЙ </w:t>
            </w:r>
          </w:p>
          <w:p w:rsidR="001C77D8" w:rsidRDefault="001C77D8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середине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lll</w:t>
            </w:r>
            <w:proofErr w:type="spellEnd"/>
            <w:r w:rsidRPr="00F76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Русь распалась на 13 отдельных княжеств.</w:t>
            </w:r>
          </w:p>
          <w:p w:rsidR="001C77D8" w:rsidRDefault="001C77D8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карте мы видим, что Русь напоминает собой разноцветную мозаику. </w:t>
            </w:r>
          </w:p>
          <w:p w:rsidR="001C77D8" w:rsidRDefault="001C77D8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-Каждое княжеств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1 город  (укреп.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Район).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Поэтому так легко Хан Батый завоёвывал территории русских земель. Вся Русь была разорена и сожжена монголами. </w:t>
            </w:r>
          </w:p>
          <w:p w:rsidR="00D87BA4" w:rsidRDefault="001C77D8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сколько сейчас городов в России, мы увидим на 2 карте современной России. Сравните 2 карты</w:t>
            </w:r>
            <w:r w:rsidR="00470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08D3" w:rsidRDefault="004708D3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Ребята, а на карте есть еще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и обозначены они как  города Федерального значения. Сможете вы их найти?</w:t>
            </w:r>
          </w:p>
          <w:p w:rsidR="004708D3" w:rsidRDefault="004708D3" w:rsidP="001C7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они так называются? Как вы думаете?</w:t>
            </w:r>
          </w:p>
          <w:p w:rsidR="00962E13" w:rsidRDefault="00962E13" w:rsidP="001C77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Главной причиной для присвоение звания "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город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федерального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значения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" является особая важность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города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в жизни страны.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этих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городах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расположены почти 10 процентов населения страны, а также четверть ее валового внутреннего продукта. 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Эти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города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являются стратегическими центрами управления страной.)</w:t>
            </w:r>
            <w:proofErr w:type="gramEnd"/>
          </w:p>
        </w:tc>
        <w:tc>
          <w:tcPr>
            <w:tcW w:w="2375" w:type="dxa"/>
          </w:tcPr>
          <w:p w:rsidR="00D87BA4" w:rsidRDefault="004708D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Городов и не сосчитать…</w:t>
            </w:r>
          </w:p>
          <w:p w:rsidR="004708D3" w:rsidRDefault="004708D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областей, республик, автономий – 48. И все живут в мире и согласии.</w:t>
            </w:r>
          </w:p>
          <w:p w:rsidR="004708D3" w:rsidRDefault="004708D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некоторые республики  в несколько раз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больше Древней Руси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708D3" w:rsidRDefault="004708D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8D3" w:rsidRDefault="004708D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Санкт-Петербург, Севастополь.</w:t>
            </w:r>
          </w:p>
        </w:tc>
      </w:tr>
      <w:tr w:rsidR="001968C2" w:rsidTr="001968C2">
        <w:tc>
          <w:tcPr>
            <w:tcW w:w="1526" w:type="dxa"/>
          </w:tcPr>
          <w:p w:rsidR="00962E13" w:rsidRDefault="00962E1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5.Задание</w:t>
            </w:r>
          </w:p>
          <w:p w:rsidR="00962E13" w:rsidRDefault="00962E1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</w:t>
            </w:r>
          </w:p>
          <w:p w:rsidR="00962E13" w:rsidRDefault="00962E1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15</w:t>
            </w:r>
            <w:r w:rsidR="0093492A">
              <w:rPr>
                <w:rFonts w:ascii="Times New Roman" w:hAnsi="Times New Roman" w:cs="Times New Roman"/>
                <w:b/>
                <w:sz w:val="28"/>
                <w:szCs w:val="28"/>
              </w:rPr>
              <w:t>, 16, 17, 18, 19, 20, 21,22</w:t>
            </w:r>
          </w:p>
          <w:p w:rsidR="00D87BA4" w:rsidRDefault="00962E13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D87BA4" w:rsidRDefault="00962E13" w:rsidP="00BD0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КРАСНЫЙ конверт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содержит самые трудные задания </w:t>
            </w:r>
          </w:p>
          <w:p w:rsidR="00962E13" w:rsidRDefault="00962E13" w:rsidP="0096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могучая наша держава.  И такой великой и могучей её сделали люди, они вели за собой не только в бой,  гнали с нашей земли захватчиков, защищали Родину, они  учили людей жить справедливо, строили храмы и города, создавали Российский флот, открывали университеты,  составляли стихотворные ритмы, библиотеки,  были разведчиками, первыми отправлялись в космос…</w:t>
            </w:r>
          </w:p>
          <w:p w:rsidR="00962E13" w:rsidRDefault="00962E13" w:rsidP="0096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 вех из них было одинаковое чувство, которое вело их к подвигам…</w:t>
            </w:r>
          </w:p>
          <w:p w:rsidR="00962E13" w:rsidRDefault="00962E13" w:rsidP="0096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это чувство?</w:t>
            </w:r>
          </w:p>
          <w:p w:rsidR="0093492A" w:rsidRPr="00962E13" w:rsidRDefault="0093492A" w:rsidP="0096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Сможете ли вы узнать этих героев? </w:t>
            </w:r>
          </w:p>
        </w:tc>
        <w:tc>
          <w:tcPr>
            <w:tcW w:w="2375" w:type="dxa"/>
          </w:tcPr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68C2" w:rsidTr="001968C2">
        <w:tc>
          <w:tcPr>
            <w:tcW w:w="1526" w:type="dxa"/>
          </w:tcPr>
          <w:p w:rsidR="00D87BA4" w:rsidRDefault="0093492A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23</w:t>
            </w:r>
          </w:p>
        </w:tc>
        <w:tc>
          <w:tcPr>
            <w:tcW w:w="5670" w:type="dxa"/>
          </w:tcPr>
          <w:p w:rsidR="0093492A" w:rsidRPr="004035A3" w:rsidRDefault="0093492A" w:rsidP="0093492A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0"/>
              <w:gridCol w:w="3190"/>
              <w:gridCol w:w="3191"/>
            </w:tblGrid>
            <w:tr w:rsidR="0093492A" w:rsidRPr="004035A3" w:rsidTr="00E14FEF"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072515" cy="1049655"/>
                        <wp:effectExtent l="0" t="0" r="0" b="0"/>
                        <wp:docPr id="9" name="Рисунок 9" descr="Kutuzov Михаил Илларио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Kutuzov Михаил Илларио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2515" cy="1049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207770" cy="959485"/>
                        <wp:effectExtent l="0" t="0" r="0" b="0"/>
                        <wp:docPr id="8" name="Рисунок 8" descr="ermak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ermak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770" cy="959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016000" cy="1004570"/>
                        <wp:effectExtent l="0" t="0" r="0" b="0"/>
                        <wp:docPr id="7" name="Рисунок 7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492A" w:rsidRPr="004035A3" w:rsidTr="00E14FEF"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??? </w:t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???  </w:t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</w:tr>
            <w:tr w:rsidR="0093492A" w:rsidRPr="004035A3" w:rsidTr="00E14FEF"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970915" cy="993140"/>
                        <wp:effectExtent l="0" t="0" r="0" b="0"/>
                        <wp:docPr id="6" name="Рисунок 6" descr="_____1~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_____1~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915" cy="993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049655" cy="1140460"/>
                        <wp:effectExtent l="0" t="0" r="0" b="0"/>
                        <wp:docPr id="5" name="Рисунок 5" descr="Невский Александр Ярослави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Невский Александр Ярослави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65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693545" cy="1027430"/>
                        <wp:effectExtent l="0" t="0" r="0" b="0"/>
                        <wp:docPr id="4" name="Рисунок 4" descr="минин пожар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минин пожар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3545" cy="1027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492A" w:rsidRPr="004035A3" w:rsidTr="00E14FEF"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</w:tr>
            <w:tr w:rsidR="0093492A" w:rsidRPr="004035A3" w:rsidTr="0093492A">
              <w:trPr>
                <w:trHeight w:val="2308"/>
              </w:trPr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1E19E484" wp14:editId="62605B91">
                        <wp:extent cx="1106170" cy="1151255"/>
                        <wp:effectExtent l="0" t="0" r="0" b="0"/>
                        <wp:docPr id="3" name="Рисунок 3" descr="Донской Дмитрий Ива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Донской Дмитрий Ива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17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25A5ABAF" wp14:editId="5FB82287">
                        <wp:extent cx="1106170" cy="1151255"/>
                        <wp:effectExtent l="0" t="0" r="0" b="0"/>
                        <wp:docPr id="2" name="Рисунок 2" descr="Рокоссовский Константи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Рокоссовский Константи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170" cy="1151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36117999" wp14:editId="5772B347">
                        <wp:extent cx="1083945" cy="1106170"/>
                        <wp:effectExtent l="0" t="0" r="0" b="0"/>
                        <wp:docPr id="1" name="Рисунок 1" descr="Владимир  монома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Владимир  монома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945" cy="1106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492A" w:rsidRPr="004035A3" w:rsidTr="0093492A">
              <w:trPr>
                <w:trHeight w:val="427"/>
              </w:trPr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 ???</w:t>
                  </w:r>
                </w:p>
              </w:tc>
              <w:tc>
                <w:tcPr>
                  <w:tcW w:w="3190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  <w:tc>
                <w:tcPr>
                  <w:tcW w:w="3191" w:type="dxa"/>
                </w:tcPr>
                <w:p w:rsidR="0093492A" w:rsidRPr="004035A3" w:rsidRDefault="0093492A" w:rsidP="00E14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 xml:space="preserve"> ???  </w:t>
                  </w:r>
                </w:p>
              </w:tc>
            </w:tr>
          </w:tbl>
          <w:p w:rsidR="0093492A" w:rsidRPr="004035A3" w:rsidRDefault="0093492A" w:rsidP="0093492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Смелый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находчивый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полководец, спасший в </w:t>
            </w:r>
            <w:r w:rsidRPr="004035A3">
              <w:rPr>
                <w:rFonts w:ascii="Times New Roman" w:hAnsi="Times New Roman"/>
                <w:sz w:val="26"/>
                <w:szCs w:val="26"/>
                <w:lang w:val="en-US" w:eastAsia="ru-RU"/>
              </w:rPr>
              <w:t>XIII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веке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Русь от крестоносцев.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_______________</w:t>
            </w:r>
          </w:p>
          <w:p w:rsidR="0093492A" w:rsidRPr="004035A3" w:rsidRDefault="0093492A" w:rsidP="0093492A">
            <w:pPr>
              <w:pStyle w:val="a6"/>
              <w:ind w:left="36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2.Смелый, мужественный полководец, князь, выигравший в </w:t>
            </w:r>
            <w:r w:rsidRPr="004035A3">
              <w:rPr>
                <w:rFonts w:ascii="Times New Roman" w:hAnsi="Times New Roman"/>
                <w:sz w:val="26"/>
                <w:szCs w:val="26"/>
                <w:lang w:val="en-US" w:eastAsia="ru-RU"/>
              </w:rPr>
              <w:t>XIV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веке битву на Куликовском поле, после которой Русь, порабощённая </w:t>
            </w:r>
            <w:proofErr w:type="gramStart"/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татаро-монголами</w:t>
            </w:r>
            <w:proofErr w:type="gramEnd"/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, приподнялась с колен.               ______________________________________________</w:t>
            </w:r>
          </w:p>
          <w:p w:rsidR="0093492A" w:rsidRPr="004035A3" w:rsidRDefault="0093492A" w:rsidP="009349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Казак, благодаря военному походу которого в </w:t>
            </w:r>
            <w:r w:rsidRPr="004035A3">
              <w:rPr>
                <w:rFonts w:ascii="Times New Roman" w:hAnsi="Times New Roman"/>
                <w:sz w:val="26"/>
                <w:szCs w:val="26"/>
                <w:lang w:val="en-US" w:eastAsia="ru-RU"/>
              </w:rPr>
              <w:t>XVI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веке к России присоединены огромные территории Сибири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</w:t>
            </w:r>
          </w:p>
          <w:p w:rsidR="0093492A" w:rsidRPr="004035A3" w:rsidRDefault="0093492A" w:rsidP="009349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Нижегородский купец, собравший народное ополчение, и князь, возглавивший его. Благодаря им, Россия в </w:t>
            </w:r>
            <w:r w:rsidRPr="004035A3">
              <w:rPr>
                <w:rFonts w:ascii="Times New Roman" w:hAnsi="Times New Roman"/>
                <w:sz w:val="26"/>
                <w:szCs w:val="26"/>
                <w:lang w:val="en-US" w:eastAsia="ru-RU"/>
              </w:rPr>
              <w:t>XVII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веке вновь стала единым и независимым государством.   ___________________________________________________________</w:t>
            </w:r>
          </w:p>
          <w:p w:rsidR="0093492A" w:rsidRPr="004035A3" w:rsidRDefault="0093492A" w:rsidP="009349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Фельдмаршал, главнокомандующий русской армией, герой Отечественной войны 1812 года, уничтоживш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ий Великую наполеоновскую армию.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492A" w:rsidRPr="004035A3" w:rsidRDefault="0093492A" w:rsidP="009349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Маршал Советского Союза, который  руководил обороной Москвы,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Ленинградским фронтом, разработал план контрнаступления под Сталинградом и Курском, командовал войсками в ходе Берлинской операции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принял парад Победы в Москве.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______________________________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93492A" w:rsidRPr="004035A3" w:rsidRDefault="008C277B" w:rsidP="0093492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rect id="Прямоугольник 29" o:spid="_x0000_s1026" style="position:absolute;left:0;text-align:left;margin-left:504.2pt;margin-top:24.9pt;width:38.5pt;height:3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" strokecolor="#7f7f7f"/>
              </w:pict>
            </w:r>
            <w:r w:rsidR="0093492A" w:rsidRPr="004035A3">
              <w:rPr>
                <w:rFonts w:ascii="Times New Roman" w:hAnsi="Times New Roman"/>
                <w:sz w:val="26"/>
                <w:szCs w:val="26"/>
                <w:lang w:eastAsia="ru-RU"/>
              </w:rPr>
              <w:t>Советский гражданин, первый человек на Земле, совершивший 12 апреля 1961 года полёт в космос.  _________________________________________________________</w:t>
            </w:r>
          </w:p>
          <w:p w:rsidR="00D87BA4" w:rsidRDefault="00D87BA4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D87BA4" w:rsidRDefault="00A87E35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 отгадывают  …</w:t>
            </w:r>
          </w:p>
        </w:tc>
      </w:tr>
      <w:tr w:rsidR="001968C2" w:rsidTr="001968C2">
        <w:tc>
          <w:tcPr>
            <w:tcW w:w="1526" w:type="dxa"/>
          </w:tcPr>
          <w:p w:rsidR="00D87BA4" w:rsidRDefault="00A87E35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</w:t>
            </w:r>
          </w:p>
          <w:p w:rsidR="003F671D" w:rsidRDefault="003F671D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СЛАЙДЫ 24, 25,26</w:t>
            </w:r>
          </w:p>
        </w:tc>
        <w:tc>
          <w:tcPr>
            <w:tcW w:w="5670" w:type="dxa"/>
          </w:tcPr>
          <w:p w:rsidR="00D87BA4" w:rsidRDefault="00A87E35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E35">
              <w:rPr>
                <w:rFonts w:ascii="Times New Roman" w:hAnsi="Times New Roman" w:cs="Times New Roman"/>
                <w:sz w:val="28"/>
                <w:szCs w:val="28"/>
              </w:rPr>
              <w:t>Молодцы, ребята.</w:t>
            </w:r>
            <w:r w:rsidR="003F67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– Великая страна, которая имеет богатую и славную историю. </w:t>
            </w:r>
            <w:r w:rsidR="003F671D">
              <w:rPr>
                <w:rFonts w:ascii="Times New Roman" w:hAnsi="Times New Roman" w:cs="Times New Roman"/>
                <w:sz w:val="28"/>
                <w:szCs w:val="28"/>
              </w:rPr>
              <w:t xml:space="preserve"> А в</w:t>
            </w:r>
            <w:proofErr w:type="gramStart"/>
            <w:r w:rsidR="003F671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3F671D">
              <w:rPr>
                <w:rFonts w:ascii="Times New Roman" w:hAnsi="Times New Roman" w:cs="Times New Roman"/>
                <w:sz w:val="28"/>
                <w:szCs w:val="28"/>
              </w:rPr>
              <w:t xml:space="preserve"> дети России. В</w:t>
            </w:r>
            <w:proofErr w:type="gramStart"/>
            <w:r w:rsidR="003F671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3F671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 будущее нашей страны.</w:t>
            </w:r>
          </w:p>
          <w:p w:rsidR="003F671D" w:rsidRDefault="003F671D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теперь пришло время ответить на мой вопрос  уже  с опорой на знания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на уроке : </w:t>
            </w:r>
          </w:p>
          <w:p w:rsidR="003F671D" w:rsidRDefault="003F671D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такое для вас Родина???</w:t>
            </w:r>
          </w:p>
          <w:p w:rsidR="003F671D" w:rsidRDefault="003F671D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1D" w:rsidRDefault="003F671D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для меня Родина  - это ещё и вы, внимательные и  серьезные ученики. Спасибо за урок!</w:t>
            </w:r>
          </w:p>
          <w:p w:rsidR="003F671D" w:rsidRPr="00A87E35" w:rsidRDefault="003F671D" w:rsidP="003F6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87BA4" w:rsidRDefault="003F671D" w:rsidP="00BD0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 дают интервью учителю.</w:t>
            </w:r>
          </w:p>
        </w:tc>
      </w:tr>
    </w:tbl>
    <w:p w:rsidR="00D87BA4" w:rsidRPr="00D87BA4" w:rsidRDefault="00D87BA4" w:rsidP="00BD09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1F7D" w:rsidRDefault="001968C2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252" w:rsidRDefault="00F76252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E8" w:rsidRDefault="004708D3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45" w:rsidRPr="003F671D" w:rsidRDefault="0093492A" w:rsidP="00BD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3E45" w:rsidRPr="003F671D" w:rsidSect="0013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71"/>
    <w:multiLevelType w:val="hybridMultilevel"/>
    <w:tmpl w:val="37726882"/>
    <w:lvl w:ilvl="0" w:tplc="1CD44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7372"/>
    <w:multiLevelType w:val="hybridMultilevel"/>
    <w:tmpl w:val="564653D2"/>
    <w:lvl w:ilvl="0" w:tplc="FE7EC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F76A1"/>
    <w:multiLevelType w:val="hybridMultilevel"/>
    <w:tmpl w:val="72CEE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47F6F"/>
    <w:multiLevelType w:val="hybridMultilevel"/>
    <w:tmpl w:val="129A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0E29"/>
    <w:rsid w:val="00130E29"/>
    <w:rsid w:val="001968C2"/>
    <w:rsid w:val="001C77D8"/>
    <w:rsid w:val="00211F7D"/>
    <w:rsid w:val="00283C4E"/>
    <w:rsid w:val="003F671D"/>
    <w:rsid w:val="004708D3"/>
    <w:rsid w:val="006B6B56"/>
    <w:rsid w:val="007B64F8"/>
    <w:rsid w:val="008C277B"/>
    <w:rsid w:val="0093492A"/>
    <w:rsid w:val="00962E13"/>
    <w:rsid w:val="00A80FD1"/>
    <w:rsid w:val="00A87E35"/>
    <w:rsid w:val="00AB2CE8"/>
    <w:rsid w:val="00B64262"/>
    <w:rsid w:val="00B64F7A"/>
    <w:rsid w:val="00BC5452"/>
    <w:rsid w:val="00BD09AB"/>
    <w:rsid w:val="00C24EF9"/>
    <w:rsid w:val="00C93CC7"/>
    <w:rsid w:val="00D10254"/>
    <w:rsid w:val="00D87BA4"/>
    <w:rsid w:val="00DB3E45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E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8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349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3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Семёнова Евгеньевна</cp:lastModifiedBy>
  <cp:revision>7</cp:revision>
  <cp:lastPrinted>2025-02-10T11:40:00Z</cp:lastPrinted>
  <dcterms:created xsi:type="dcterms:W3CDTF">2025-02-09T08:04:00Z</dcterms:created>
  <dcterms:modified xsi:type="dcterms:W3CDTF">2025-02-10T11:40:00Z</dcterms:modified>
</cp:coreProperties>
</file>